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3" w:rsidRDefault="00BE2D6B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D652D" w:rsidRPr="00AB2989" w:rsidRDefault="00BA6979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931950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D6" w:rsidRPr="002E4DD6" w:rsidRDefault="00250A41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  <w:r w:rsidR="002E4DD6" w:rsidRPr="002E4DD6"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заочного голосования</w:t>
      </w:r>
    </w:p>
    <w:p w:rsidR="00250A41" w:rsidRPr="008D4088" w:rsidRDefault="00250A41" w:rsidP="00CE1A8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931950">
        <w:rPr>
          <w:rFonts w:ascii="Times New Roman" w:hAnsi="Times New Roman" w:cs="Times New Roman"/>
          <w:sz w:val="24"/>
          <w:szCs w:val="24"/>
        </w:rPr>
        <w:t>годов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950"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250A41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Ершова, д.55Е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766AA2" w:rsidRDefault="008D652D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E917FB" w:rsidRPr="00766AA2" w:rsidRDefault="00CD298D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="00E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D3195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Советом директоров АО «НПФ «Волга-Капитал» принято решение о созыве </w:t>
      </w:r>
      <w:r w:rsidR="00E91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 и утверждении повестки дня </w:t>
      </w:r>
      <w:r w:rsidR="00E917FB" w:rsidRP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«Волга-Капитал». </w:t>
      </w:r>
    </w:p>
    <w:p w:rsidR="00CF468A" w:rsidRPr="00766AA2" w:rsidRDefault="00CF468A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заочное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голосование. </w:t>
      </w:r>
    </w:p>
    <w:p w:rsidR="00766AA2" w:rsidRPr="00766AA2" w:rsidRDefault="00E36313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BA6979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акционеров:</w:t>
      </w:r>
      <w:r w:rsid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B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C0BB8"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95"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95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3195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E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68A" w:rsidRDefault="00BA6979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9766A" w:rsidRPr="00766AA2">
        <w:rPr>
          <w:rFonts w:ascii="Times New Roman" w:hAnsi="Times New Roman" w:cs="Times New Roman"/>
          <w:sz w:val="24"/>
          <w:szCs w:val="24"/>
        </w:rPr>
        <w:t xml:space="preserve"> </w:t>
      </w:r>
      <w:r w:rsidR="002E4DD6" w:rsidRPr="002E4DD6">
        <w:rPr>
          <w:rFonts w:ascii="Times New Roman" w:hAnsi="Times New Roman" w:cs="Times New Roman"/>
          <w:sz w:val="24"/>
          <w:szCs w:val="24"/>
        </w:rPr>
        <w:t>420061, Республика Татарстан, г. Казань, ул. Н. Ершова, д.55Е</w:t>
      </w:r>
      <w:r w:rsidR="002E4DD6" w:rsidRPr="002E4DD6" w:rsidDel="002E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56" w:rsidRPr="00160AA5" w:rsidRDefault="00CF468A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5D">
        <w:rPr>
          <w:rFonts w:ascii="Times New Roman" w:hAnsi="Times New Roman" w:cs="Times New Roman"/>
          <w:b/>
          <w:sz w:val="24"/>
          <w:szCs w:val="24"/>
        </w:rPr>
        <w:t>Почтовый адрес для направления заполненных бюллетеней для голосования:</w:t>
      </w:r>
      <w:r w:rsidRPr="00B11E5D">
        <w:rPr>
          <w:b/>
        </w:rPr>
        <w:t xml:space="preserve"> </w:t>
      </w:r>
      <w:r w:rsidR="00B37856" w:rsidRPr="00B37856">
        <w:rPr>
          <w:rFonts w:ascii="Times New Roman" w:hAnsi="Times New Roman" w:cs="Times New Roman"/>
          <w:sz w:val="24"/>
          <w:szCs w:val="24"/>
        </w:rPr>
        <w:t>4</w:t>
      </w:r>
      <w:r w:rsidR="00160AA5">
        <w:rPr>
          <w:rFonts w:ascii="Times New Roman" w:hAnsi="Times New Roman" w:cs="Times New Roman"/>
          <w:sz w:val="24"/>
          <w:szCs w:val="24"/>
        </w:rPr>
        <w:t>20</w:t>
      </w:r>
      <w:r w:rsidR="00B37856" w:rsidRPr="00B37856">
        <w:rPr>
          <w:rFonts w:ascii="Times New Roman" w:hAnsi="Times New Roman" w:cs="Times New Roman"/>
          <w:sz w:val="24"/>
          <w:szCs w:val="24"/>
        </w:rPr>
        <w:t>061, Республика Татарстан, город Казань, ул. Н. Ершова, д. 55Е, АО «НПФ «Волга-Капитал».</w:t>
      </w:r>
    </w:p>
    <w:p w:rsidR="0089766A" w:rsidRPr="00234D7A" w:rsidRDefault="00A50AAC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бюллетеней для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E111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2022 </w:t>
      </w:r>
      <w:r w:rsidR="00CF4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A6979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AA2" w:rsidRDefault="002064A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8C4F46" w:rsidRP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0BB8" w:rsidRP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0B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0BB8" w:rsidRP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195" w:rsidRP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2022 </w:t>
      </w:r>
      <w:r w:rsidR="00BA6979" w:rsidRP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77A88" w:rsidRPr="00766AA2" w:rsidRDefault="00877A88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способы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бюллетеней 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66" w:rsidRDefault="00CC4C22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(типы) акций, владельцы которых имеют право голоса по всем вопросам </w:t>
      </w:r>
      <w:r w:rsidR="00B37856" w:rsidRPr="00F0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общего собрания акционеров: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11A" w:rsidRPr="00766AA2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FF5D94" w:rsidRPr="0060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FF5D94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195" w:rsidRDefault="00CD298D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3195"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годового отчёта, годовой бухгалтерской (финансовой) отчетности АО «НПФ «Волга-Капитал» за 2021 год.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распределение прибыли (в том числе о выплате (объявлении) дивидендов, по размеру дивидендов по акциям и порядку их выплаты) и убытков Общества по результатам 2021 года.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избрании членов Совета директоров АО «НПФ «Волга-Капитал».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избрании Ревизионной комисс</w:t>
      </w:r>
      <w:proofErr w:type="gramStart"/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«НПФ «Волга-Капитал».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утвержден</w:t>
      </w:r>
      <w:proofErr w:type="gramStart"/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дитора АО «НПФ «Волга-Капитал». 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выплате вознаграждения членам Совета директоров фонда.</w:t>
      </w:r>
    </w:p>
    <w:p w:rsidR="00BD3195" w:rsidRPr="00BD3195" w:rsidRDefault="00BD3195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выплате вознаграждения членам Ревизионной комиссии фонда.</w:t>
      </w:r>
    </w:p>
    <w:p w:rsidR="00E80E6A" w:rsidRPr="00D24D1A" w:rsidRDefault="00E80E6A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E80E6A" w:rsidRPr="00D24D1A" w:rsidRDefault="00E80E6A" w:rsidP="00CE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 подписании бюллетеня представителем акционера, к бюллетеню должна быть приложена доверенность, оформленная в соответствии с требованиями ст. 57 Федеральног</w:t>
      </w:r>
      <w:r w:rsidR="005B3145">
        <w:rPr>
          <w:rFonts w:ascii="Times New Roman" w:hAnsi="Times New Roman" w:cs="Times New Roman"/>
          <w:sz w:val="24"/>
          <w:szCs w:val="24"/>
        </w:rPr>
        <w:t>о закона</w:t>
      </w:r>
      <w:r w:rsidR="005B3145" w:rsidRPr="00D24D1A">
        <w:rPr>
          <w:rFonts w:ascii="Times New Roman" w:hAnsi="Times New Roman" w:cs="Times New Roman"/>
          <w:sz w:val="24"/>
          <w:szCs w:val="24"/>
        </w:rPr>
        <w:t xml:space="preserve"> </w:t>
      </w:r>
      <w:r w:rsidRPr="00E80E6A">
        <w:rPr>
          <w:rFonts w:ascii="Times New Roman" w:hAnsi="Times New Roman" w:cs="Times New Roman"/>
          <w:sz w:val="24"/>
          <w:szCs w:val="24"/>
        </w:rPr>
        <w:t>«Об акционерных обществах».</w:t>
      </w:r>
    </w:p>
    <w:p w:rsidR="007547E8" w:rsidRPr="00766AA2" w:rsidRDefault="00CE4A73" w:rsidP="00F26C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информацией (материалами)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C22" w:rsidRPr="00CC4C22">
        <w:t xml:space="preserve"> </w:t>
      </w:r>
      <w:r w:rsidR="007547E8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</w:t>
      </w:r>
      <w:r w:rsidR="00754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547E8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46D3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</w:t>
      </w:r>
      <w:r w:rsidR="003E4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6D3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лицам, имеющим право на участие в общем собрании акционеров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Pr="00F955DF" w:rsidRDefault="00BA6979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</w:t>
      </w:r>
      <w:r w:rsidR="0057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праздничных,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дней)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222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8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275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3A" w:rsidRPr="00F955DF">
        <w:rPr>
          <w:rFonts w:ascii="Times New Roman" w:hAnsi="Times New Roman" w:cs="Times New Roman"/>
          <w:sz w:val="24"/>
          <w:szCs w:val="24"/>
        </w:rPr>
        <w:t>Info@volga-capital.ru.</w:t>
      </w:r>
    </w:p>
    <w:p w:rsidR="00672066" w:rsidRDefault="00672066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79" w:rsidRDefault="00250A41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«Волга-Капитал»</w:t>
      </w:r>
    </w:p>
    <w:bookmarkEnd w:id="0"/>
    <w:p w:rsidR="000315C6" w:rsidRPr="00AB2989" w:rsidRDefault="000315C6" w:rsidP="00CE1A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15C6" w:rsidRPr="00AB2989" w:rsidSect="00F26C44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A5" w:rsidRDefault="00F262A5" w:rsidP="00AA274C">
      <w:pPr>
        <w:spacing w:after="0" w:line="240" w:lineRule="auto"/>
      </w:pPr>
      <w:r>
        <w:separator/>
      </w:r>
    </w:p>
  </w:endnote>
  <w:endnote w:type="continuationSeparator" w:id="0">
    <w:p w:rsidR="00F262A5" w:rsidRDefault="00F262A5" w:rsidP="00AA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A5" w:rsidRDefault="00F262A5" w:rsidP="00AA274C">
      <w:pPr>
        <w:spacing w:after="0" w:line="240" w:lineRule="auto"/>
      </w:pPr>
      <w:r>
        <w:separator/>
      </w:r>
    </w:p>
  </w:footnote>
  <w:footnote w:type="continuationSeparator" w:id="0">
    <w:p w:rsidR="00F262A5" w:rsidRDefault="00F262A5" w:rsidP="00AA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315C6"/>
    <w:rsid w:val="000354D9"/>
    <w:rsid w:val="00065E3C"/>
    <w:rsid w:val="000A0F3A"/>
    <w:rsid w:val="000A4905"/>
    <w:rsid w:val="000A506A"/>
    <w:rsid w:val="000A7DDF"/>
    <w:rsid w:val="000D0A98"/>
    <w:rsid w:val="000D0C01"/>
    <w:rsid w:val="000D32D8"/>
    <w:rsid w:val="000D43C5"/>
    <w:rsid w:val="00160AA5"/>
    <w:rsid w:val="0016615A"/>
    <w:rsid w:val="00170B56"/>
    <w:rsid w:val="00181E9F"/>
    <w:rsid w:val="001876F6"/>
    <w:rsid w:val="001C3A5A"/>
    <w:rsid w:val="002035A8"/>
    <w:rsid w:val="002064A9"/>
    <w:rsid w:val="00222440"/>
    <w:rsid w:val="00234D7A"/>
    <w:rsid w:val="002478B4"/>
    <w:rsid w:val="00250A41"/>
    <w:rsid w:val="00266B82"/>
    <w:rsid w:val="002918C4"/>
    <w:rsid w:val="00294A30"/>
    <w:rsid w:val="002A1F66"/>
    <w:rsid w:val="002C17BA"/>
    <w:rsid w:val="002E0885"/>
    <w:rsid w:val="002E370C"/>
    <w:rsid w:val="002E4DD6"/>
    <w:rsid w:val="00314C53"/>
    <w:rsid w:val="00360B80"/>
    <w:rsid w:val="00376875"/>
    <w:rsid w:val="003A37FC"/>
    <w:rsid w:val="003D11AE"/>
    <w:rsid w:val="003D7004"/>
    <w:rsid w:val="003E46D3"/>
    <w:rsid w:val="003E69FE"/>
    <w:rsid w:val="00435A5B"/>
    <w:rsid w:val="00454A2C"/>
    <w:rsid w:val="00463AAA"/>
    <w:rsid w:val="0047241F"/>
    <w:rsid w:val="00497B3E"/>
    <w:rsid w:val="004E6D35"/>
    <w:rsid w:val="00522E40"/>
    <w:rsid w:val="005549BA"/>
    <w:rsid w:val="00572B29"/>
    <w:rsid w:val="00574184"/>
    <w:rsid w:val="00584E1F"/>
    <w:rsid w:val="00591AE1"/>
    <w:rsid w:val="005B3145"/>
    <w:rsid w:val="005D6616"/>
    <w:rsid w:val="005F4ACD"/>
    <w:rsid w:val="005F5E1E"/>
    <w:rsid w:val="006016A4"/>
    <w:rsid w:val="00652F0B"/>
    <w:rsid w:val="00662B59"/>
    <w:rsid w:val="006666DE"/>
    <w:rsid w:val="00671193"/>
    <w:rsid w:val="00672066"/>
    <w:rsid w:val="00682492"/>
    <w:rsid w:val="006909C6"/>
    <w:rsid w:val="006943CC"/>
    <w:rsid w:val="006C0BB8"/>
    <w:rsid w:val="006E0B0C"/>
    <w:rsid w:val="0075138C"/>
    <w:rsid w:val="007547E8"/>
    <w:rsid w:val="00766AA2"/>
    <w:rsid w:val="007B1E3C"/>
    <w:rsid w:val="00806E8B"/>
    <w:rsid w:val="00811041"/>
    <w:rsid w:val="0082069A"/>
    <w:rsid w:val="00827C1D"/>
    <w:rsid w:val="00862F0A"/>
    <w:rsid w:val="00877A88"/>
    <w:rsid w:val="008879A0"/>
    <w:rsid w:val="00887E45"/>
    <w:rsid w:val="00892754"/>
    <w:rsid w:val="0089766A"/>
    <w:rsid w:val="008A74A8"/>
    <w:rsid w:val="008C4F46"/>
    <w:rsid w:val="008D4088"/>
    <w:rsid w:val="008D652D"/>
    <w:rsid w:val="008E065E"/>
    <w:rsid w:val="008E111A"/>
    <w:rsid w:val="009148DF"/>
    <w:rsid w:val="00931950"/>
    <w:rsid w:val="009338E9"/>
    <w:rsid w:val="00934988"/>
    <w:rsid w:val="0094073B"/>
    <w:rsid w:val="00955A53"/>
    <w:rsid w:val="00957A25"/>
    <w:rsid w:val="009A4E61"/>
    <w:rsid w:val="009A612B"/>
    <w:rsid w:val="009D014B"/>
    <w:rsid w:val="009D7E1C"/>
    <w:rsid w:val="009F04F1"/>
    <w:rsid w:val="00A50AAC"/>
    <w:rsid w:val="00A76B9D"/>
    <w:rsid w:val="00AA274C"/>
    <w:rsid w:val="00AB2989"/>
    <w:rsid w:val="00AD31A6"/>
    <w:rsid w:val="00B02E58"/>
    <w:rsid w:val="00B11E5D"/>
    <w:rsid w:val="00B34907"/>
    <w:rsid w:val="00B37856"/>
    <w:rsid w:val="00B858E5"/>
    <w:rsid w:val="00BA6979"/>
    <w:rsid w:val="00BD3195"/>
    <w:rsid w:val="00BE2D6B"/>
    <w:rsid w:val="00C1166A"/>
    <w:rsid w:val="00C23BAF"/>
    <w:rsid w:val="00C3261B"/>
    <w:rsid w:val="00C8555A"/>
    <w:rsid w:val="00CC4C22"/>
    <w:rsid w:val="00CD298D"/>
    <w:rsid w:val="00CE1A84"/>
    <w:rsid w:val="00CE4A73"/>
    <w:rsid w:val="00CF468A"/>
    <w:rsid w:val="00D24D1A"/>
    <w:rsid w:val="00D552AA"/>
    <w:rsid w:val="00DB29BD"/>
    <w:rsid w:val="00DD3508"/>
    <w:rsid w:val="00DE49BD"/>
    <w:rsid w:val="00E22464"/>
    <w:rsid w:val="00E36313"/>
    <w:rsid w:val="00E55C1E"/>
    <w:rsid w:val="00E80E6A"/>
    <w:rsid w:val="00E917FB"/>
    <w:rsid w:val="00EC17D8"/>
    <w:rsid w:val="00F03A4C"/>
    <w:rsid w:val="00F04E2C"/>
    <w:rsid w:val="00F10031"/>
    <w:rsid w:val="00F262A5"/>
    <w:rsid w:val="00F26C44"/>
    <w:rsid w:val="00F601E2"/>
    <w:rsid w:val="00F903EF"/>
    <w:rsid w:val="00F955DF"/>
    <w:rsid w:val="00FA43DD"/>
    <w:rsid w:val="00FB58A2"/>
    <w:rsid w:val="00FC59E5"/>
    <w:rsid w:val="00FD5F9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D31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31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31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31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319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2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27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274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A2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D31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31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31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31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3195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2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27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A274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274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A2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Ильзира Уразаева</cp:lastModifiedBy>
  <cp:revision>2</cp:revision>
  <cp:lastPrinted>2022-04-01T08:56:00Z</cp:lastPrinted>
  <dcterms:created xsi:type="dcterms:W3CDTF">2022-04-01T11:38:00Z</dcterms:created>
  <dcterms:modified xsi:type="dcterms:W3CDTF">2022-04-01T11:38:00Z</dcterms:modified>
</cp:coreProperties>
</file>